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40FA4D99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136C39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3441204E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Stosownie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do art. 118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ustawy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dnia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11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września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2019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Prawo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zamówień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publicznych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8F56F0">
        <w:rPr>
          <w:rFonts w:ascii="Times New Roman" w:eastAsia="Times New Roman" w:hAnsi="Times New Roman" w:cs="Times New Roman"/>
          <w:lang w:val="de-DE" w:eastAsia="pl-PL"/>
        </w:rPr>
        <w:t>2</w:t>
      </w:r>
      <w:r w:rsidR="00910C51">
        <w:rPr>
          <w:rFonts w:ascii="Times New Roman" w:eastAsia="Times New Roman" w:hAnsi="Times New Roman" w:cs="Times New Roman"/>
          <w:lang w:val="de-DE" w:eastAsia="pl-PL"/>
        </w:rPr>
        <w:t>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poz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. </w:t>
      </w:r>
      <w:r w:rsidR="007157CA">
        <w:rPr>
          <w:rFonts w:ascii="Times New Roman" w:eastAsia="Times New Roman" w:hAnsi="Times New Roman" w:cs="Times New Roman"/>
          <w:lang w:val="de-DE" w:eastAsia="pl-PL"/>
        </w:rPr>
        <w:t>1</w:t>
      </w:r>
      <w:r w:rsidR="00910C51">
        <w:rPr>
          <w:rFonts w:ascii="Times New Roman" w:eastAsia="Times New Roman" w:hAnsi="Times New Roman" w:cs="Times New Roman"/>
          <w:lang w:val="de-DE" w:eastAsia="pl-PL"/>
        </w:rPr>
        <w:t>320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</w:t>
      </w:r>
      <w:r w:rsidR="007157CA">
        <w:rPr>
          <w:rFonts w:ascii="Times New Roman" w:eastAsia="Times New Roman" w:hAnsi="Times New Roman" w:cs="Times New Roman"/>
          <w:lang w:val="de-DE" w:eastAsia="pl-PL"/>
        </w:rPr>
        <w:t>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zm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>.)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CEiDG</w:t>
      </w:r>
      <w:proofErr w:type="spellEnd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0774FC0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5DD99B9E" w14:textId="52276E4C" w:rsidR="00136C39" w:rsidRPr="00136C39" w:rsidRDefault="00136C39" w:rsidP="00136C39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136C39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„Świadczenie usługi odbierania i transportu odpadów komunalnych od właścicieli nieruchomości zamieszkałych na terenie Gminy Studzienice w </w:t>
      </w:r>
      <w:r>
        <w:rPr>
          <w:rFonts w:ascii="Times New Roman" w:eastAsia="Times New Roman" w:hAnsi="Times New Roman" w:cs="Times New Roman"/>
          <w:b/>
          <w:bCs/>
          <w:i/>
          <w:lang w:eastAsia="pl-PL"/>
        </w:rPr>
        <w:t>roku 202</w:t>
      </w:r>
      <w:r w:rsidR="007076C6">
        <w:rPr>
          <w:rFonts w:ascii="Times New Roman" w:eastAsia="Times New Roman" w:hAnsi="Times New Roman" w:cs="Times New Roman"/>
          <w:b/>
          <w:bCs/>
          <w:i/>
          <w:lang w:eastAsia="pl-PL"/>
        </w:rPr>
        <w:t>6</w:t>
      </w:r>
      <w:r w:rsidRPr="00136C39">
        <w:rPr>
          <w:rFonts w:ascii="Times New Roman" w:eastAsia="Times New Roman" w:hAnsi="Times New Roman" w:cs="Times New Roman"/>
          <w:b/>
          <w:bCs/>
          <w:i/>
          <w:lang w:eastAsia="pl-PL"/>
        </w:rPr>
        <w:t>”</w:t>
      </w:r>
    </w:p>
    <w:p w14:paraId="5AB93EE8" w14:textId="77777777" w:rsidR="00D04FA0" w:rsidRPr="00D04FA0" w:rsidRDefault="00D04FA0" w:rsidP="00D04FA0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2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2) sposób 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785A54EE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D04FA0">
      <w:footerReference w:type="default" r:id="rId7"/>
      <w:pgSz w:w="11906" w:h="16838"/>
      <w:pgMar w:top="851" w:right="1247" w:bottom="992" w:left="1247" w:header="102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235C0" w14:textId="77777777" w:rsidR="004B3ECB" w:rsidRDefault="004B3ECB" w:rsidP="00FF6322">
      <w:pPr>
        <w:spacing w:after="0" w:line="240" w:lineRule="auto"/>
      </w:pPr>
      <w:r>
        <w:separator/>
      </w:r>
    </w:p>
  </w:endnote>
  <w:endnote w:type="continuationSeparator" w:id="0">
    <w:p w14:paraId="7B9017F5" w14:textId="77777777" w:rsidR="004B3ECB" w:rsidRDefault="004B3ECB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8A5D" w14:textId="39C4045B" w:rsidR="00F46A51" w:rsidRPr="00B2464D" w:rsidRDefault="00D04FA0" w:rsidP="00B2464D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bookmarkStart w:id="3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5759F4D" wp14:editId="5C6D071E">
          <wp:simplePos x="0" y="0"/>
          <wp:positionH relativeFrom="column">
            <wp:posOffset>5799455</wp:posOffset>
          </wp:positionH>
          <wp:positionV relativeFrom="paragraph">
            <wp:posOffset>-261620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2464D" w:rsidRPr="00B2464D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„Świadczenie usługi odbierania i transportu odpadów komunalnych od właścicieli nieruchomości zamieszkałych na terenie Gminy Studzienice w </w:t>
    </w:r>
    <w:bookmarkEnd w:id="3"/>
    <w:r w:rsidR="00B2464D">
      <w:rPr>
        <w:rFonts w:ascii="Times New Roman" w:hAnsi="Times New Roman" w:cs="Times New Roman"/>
        <w:b/>
        <w:bCs/>
        <w:i/>
        <w:iCs/>
        <w:noProof/>
        <w:sz w:val="18"/>
        <w:szCs w:val="18"/>
      </w:rPr>
      <w:t>roku 202</w:t>
    </w:r>
    <w:r w:rsidR="007076C6">
      <w:rPr>
        <w:rFonts w:ascii="Times New Roman" w:hAnsi="Times New Roman" w:cs="Times New Roman"/>
        <w:b/>
        <w:bCs/>
        <w:i/>
        <w:iCs/>
        <w:noProof/>
        <w:sz w:val="18"/>
        <w:szCs w:val="18"/>
      </w:rPr>
      <w:t>6</w:t>
    </w:r>
    <w:r w:rsidR="00B2464D">
      <w:rPr>
        <w:rFonts w:ascii="Times New Roman" w:hAnsi="Times New Roman" w:cs="Times New Roman"/>
        <w:b/>
        <w:bCs/>
        <w:i/>
        <w:iCs/>
        <w:noProof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3C3AA" w14:textId="77777777" w:rsidR="004B3ECB" w:rsidRDefault="004B3ECB" w:rsidP="00FF6322">
      <w:pPr>
        <w:spacing w:after="0" w:line="240" w:lineRule="auto"/>
      </w:pPr>
      <w:r>
        <w:separator/>
      </w:r>
    </w:p>
  </w:footnote>
  <w:footnote w:type="continuationSeparator" w:id="0">
    <w:p w14:paraId="6844C310" w14:textId="77777777" w:rsidR="004B3ECB" w:rsidRDefault="004B3ECB" w:rsidP="00FF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903680">
    <w:abstractNumId w:val="3"/>
  </w:num>
  <w:num w:numId="2" w16cid:durableId="1297838611">
    <w:abstractNumId w:val="1"/>
  </w:num>
  <w:num w:numId="3" w16cid:durableId="1290282174">
    <w:abstractNumId w:val="0"/>
  </w:num>
  <w:num w:numId="4" w16cid:durableId="510027178">
    <w:abstractNumId w:val="2"/>
  </w:num>
  <w:num w:numId="5" w16cid:durableId="1960211428">
    <w:abstractNumId w:val="5"/>
  </w:num>
  <w:num w:numId="6" w16cid:durableId="692789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136C39"/>
    <w:rsid w:val="002D10D9"/>
    <w:rsid w:val="003650FB"/>
    <w:rsid w:val="00465D15"/>
    <w:rsid w:val="00474F69"/>
    <w:rsid w:val="004B3ECB"/>
    <w:rsid w:val="004E5FC7"/>
    <w:rsid w:val="00596055"/>
    <w:rsid w:val="00693953"/>
    <w:rsid w:val="006B065B"/>
    <w:rsid w:val="00705FCB"/>
    <w:rsid w:val="007076C6"/>
    <w:rsid w:val="007157CA"/>
    <w:rsid w:val="007D589D"/>
    <w:rsid w:val="00832919"/>
    <w:rsid w:val="008F56F0"/>
    <w:rsid w:val="00910C51"/>
    <w:rsid w:val="009540BC"/>
    <w:rsid w:val="0098204A"/>
    <w:rsid w:val="009A3826"/>
    <w:rsid w:val="009F07F9"/>
    <w:rsid w:val="00A35844"/>
    <w:rsid w:val="00B0414E"/>
    <w:rsid w:val="00B2464D"/>
    <w:rsid w:val="00B67081"/>
    <w:rsid w:val="00CB3133"/>
    <w:rsid w:val="00D04FA0"/>
    <w:rsid w:val="00D12E2A"/>
    <w:rsid w:val="00E337A5"/>
    <w:rsid w:val="00F46A51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17</cp:revision>
  <cp:lastPrinted>2025-10-08T11:14:00Z</cp:lastPrinted>
  <dcterms:created xsi:type="dcterms:W3CDTF">2021-02-01T07:14:00Z</dcterms:created>
  <dcterms:modified xsi:type="dcterms:W3CDTF">2025-10-08T11:14:00Z</dcterms:modified>
</cp:coreProperties>
</file>